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9284" w14:textId="77777777" w:rsidR="00A82B54" w:rsidRPr="000768D4" w:rsidRDefault="00A82B54" w:rsidP="00A82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68D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6C9315" wp14:editId="33538F28">
            <wp:simplePos x="0" y="0"/>
            <wp:positionH relativeFrom="column">
              <wp:posOffset>-284643</wp:posOffset>
            </wp:positionH>
            <wp:positionV relativeFrom="paragraph">
              <wp:posOffset>-442403</wp:posOffset>
            </wp:positionV>
            <wp:extent cx="1541721" cy="1541721"/>
            <wp:effectExtent l="0" t="0" r="1905" b="1905"/>
            <wp:wrapNone/>
            <wp:docPr id="7" name="Рисунок 7" descr="https://annuaire.laposte.fr/uploads/793/784/793784711000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nuaire.laposte.fr/uploads/793/784/79378471100020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5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44D8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  <w:t>К</w:t>
      </w:r>
      <w:r w:rsidRPr="00A744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онсультационный пункт МБОУ «Новозоринская СОШ» дошкольное отделение детский сад «Родничок»</w:t>
      </w:r>
    </w:p>
    <w:p w14:paraId="6F3B8E7E" w14:textId="77777777" w:rsidR="00A82B54" w:rsidRPr="000768D4" w:rsidRDefault="00A82B54" w:rsidP="00A82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0768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онсультация для родителей</w:t>
      </w:r>
    </w:p>
    <w:p w14:paraId="5AD66EFC" w14:textId="6132F43E" w:rsidR="00A82B54" w:rsidRPr="000768D4" w:rsidRDefault="000D34DF" w:rsidP="000D34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0D34D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«Веселая артикуляционная гимнастика»</w:t>
      </w:r>
    </w:p>
    <w:p w14:paraId="09E44170" w14:textId="37964EC3" w:rsidR="00A82B54" w:rsidRPr="00A82B54" w:rsidRDefault="00A82B54" w:rsidP="00A82B54">
      <w:pPr>
        <w:spacing w:after="0" w:line="30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111111"/>
          <w:sz w:val="28"/>
        </w:rPr>
        <w:t xml:space="preserve">Артикуляционная </w:t>
      </w:r>
      <w:r w:rsidRPr="00A82B54">
        <w:rPr>
          <w:rFonts w:ascii="Times New Roman" w:eastAsia="Times New Roman" w:hAnsi="Times New Roman" w:cs="Times New Roman"/>
          <w:b/>
          <w:color w:val="111111"/>
          <w:sz w:val="28"/>
        </w:rPr>
        <w:tab/>
        <w:t>гимнастика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>— это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ab/>
        <w:t xml:space="preserve">подборка 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ab/>
        <w:t>упражнений,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 xml:space="preserve">которые направлены на тренировку органов речи: губ, языка, нижней челюсти, 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>щёк</w:t>
      </w:r>
      <w:r w:rsidRPr="00A82B54">
        <w:rPr>
          <w:rFonts w:ascii="Times New Roman" w:eastAsia="Times New Roman" w:hAnsi="Times New Roman" w:cs="Times New Roman"/>
          <w:color w:val="111111"/>
          <w:sz w:val="28"/>
        </w:rPr>
        <w:t xml:space="preserve">. Она необходима для укрепления мышц органов артикуляции и при постоянном выполнении таких упражнений, позволит научиться говорить четко, правильно и красиво. </w:t>
      </w:r>
    </w:p>
    <w:p w14:paraId="14AF1B57" w14:textId="77777777" w:rsidR="00A82B54" w:rsidRPr="00A82B54" w:rsidRDefault="00A82B54" w:rsidP="00A82B54">
      <w:pPr>
        <w:spacing w:after="24" w:line="260" w:lineRule="auto"/>
        <w:ind w:left="577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Правила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выполнения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артикуляционной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гимнастики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  <w:r w:rsidRPr="00A82B5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1CB88E2F" w14:textId="77777777" w:rsidR="00A82B54" w:rsidRPr="00A82B54" w:rsidRDefault="00A82B54" w:rsidP="00A82B54">
      <w:pPr>
        <w:numPr>
          <w:ilvl w:val="0"/>
          <w:numId w:val="1"/>
        </w:numPr>
        <w:spacing w:after="14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Идеально проводить гимнастику каждый день, чтобы вырабатываемые у детей двигательные навыки закреплялись, становились более прочными. </w:t>
      </w:r>
    </w:p>
    <w:p w14:paraId="6F334FAD" w14:textId="7522358D" w:rsidR="00A82B54" w:rsidRPr="00A82B54" w:rsidRDefault="00A82B54" w:rsidP="00A82B54">
      <w:pPr>
        <w:numPr>
          <w:ilvl w:val="0"/>
          <w:numId w:val="1"/>
        </w:numPr>
        <w:spacing w:after="14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Артикуляционная гимнастика обязательно должна проходить перед зеркалом. Ребенок должен видеть свои органы артикуляции и иметь возможность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сравнивать движения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с показанными взрослым. Причем, можно не говорить малышу, что это занятие. Зарядку можно делать после умывания и чистки зубов – в ванной есть зеркало, и всегда можно найти несколько минут на 3-4 упражнения. </w:t>
      </w:r>
    </w:p>
    <w:p w14:paraId="1E849F4E" w14:textId="4C1D6CA4" w:rsidR="00A82B54" w:rsidRPr="00A82B54" w:rsidRDefault="00A82B54" w:rsidP="00A82B54">
      <w:pPr>
        <w:numPr>
          <w:ilvl w:val="0"/>
          <w:numId w:val="1"/>
        </w:numPr>
        <w:spacing w:after="14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>Пока вы разучиваете с ребенком упражнения, не предлагайте ему слишком много заданий. Лучше обратить внимание на качество выполняемого – в каждом положении нужно на несколько секунд задержаться (чтобы мышцы запомнили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), нужно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следить, чтобы упражнение выполнялось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полностью (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например, при облизывании губ чтобы язык проходил от одного уголка рта до другого по кругу, ничего не пропуская).                                 </w:t>
      </w:r>
    </w:p>
    <w:p w14:paraId="60E025C3" w14:textId="77777777" w:rsidR="00A82B54" w:rsidRPr="00A82B54" w:rsidRDefault="00A82B54" w:rsidP="00A82B54">
      <w:pPr>
        <w:numPr>
          <w:ilvl w:val="0"/>
          <w:numId w:val="1"/>
        </w:numPr>
        <w:spacing w:after="14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Начинайте с более простых упражнений, постепенно переходя к сложным. </w:t>
      </w:r>
    </w:p>
    <w:p w14:paraId="12158D0C" w14:textId="77777777" w:rsidR="00A82B54" w:rsidRPr="00A82B54" w:rsidRDefault="00A82B54" w:rsidP="00A82B54">
      <w:pPr>
        <w:numPr>
          <w:ilvl w:val="0"/>
          <w:numId w:val="1"/>
        </w:numPr>
        <w:spacing w:after="14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гимнастику нужно в хорошем настроении, эмоционально, в игровой форме. </w:t>
      </w:r>
    </w:p>
    <w:p w14:paraId="5FD0CBB7" w14:textId="16EFB194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Упражнений для развития мышц речевого аппарата довольно много, в разных изданиях их названия могут слегка отличаться. Можно рассказывать ребенку небольшое стихотворение к каждому упражнению, это позволяет сделать зарядку более веселой и запоминающейся. Как правило, артикуляционная гимнастика включат в себя упражнения на развитие всех групп мышц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речевого аппарата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. Подобные регулярные занятия в детском саду или выполнения таких упражнений дома очень часто позволяет в дальнейшем не обращаться к детскому логопеду для коррекции звукопроизношения, так как зарядка готовит артикуляционный аппарат к нормальному произношению звуков. </w:t>
      </w:r>
    </w:p>
    <w:p w14:paraId="68241AD2" w14:textId="77777777" w:rsidR="00A82B54" w:rsidRPr="00A82B54" w:rsidRDefault="00A82B54" w:rsidP="00A82B54">
      <w:pPr>
        <w:spacing w:after="3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05FF9509" w14:textId="77777777" w:rsidR="00A82B54" w:rsidRDefault="00A82B54" w:rsidP="00A82B54">
      <w:pPr>
        <w:spacing w:after="24" w:line="260" w:lineRule="auto"/>
        <w:ind w:left="227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Все упражнения можно разделить на два вида:</w:t>
      </w:r>
    </w:p>
    <w:p w14:paraId="4C25E758" w14:textId="1C5863F6" w:rsidR="00A82B54" w:rsidRPr="00A82B54" w:rsidRDefault="00A82B54" w:rsidP="00A82B54">
      <w:pPr>
        <w:spacing w:after="24" w:line="260" w:lineRule="auto"/>
        <w:ind w:left="2278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528FAE0" w14:textId="77777777" w:rsidR="00A82B54" w:rsidRPr="00A82B54" w:rsidRDefault="00A82B54" w:rsidP="00A82B54">
      <w:pPr>
        <w:spacing w:after="14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i/>
          <w:color w:val="000000"/>
          <w:sz w:val="28"/>
        </w:rPr>
        <w:t>· статические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– губы или язык принимают определенное положение и </w:t>
      </w:r>
    </w:p>
    <w:p w14:paraId="702D5065" w14:textId="77777777" w:rsidR="00A82B54" w:rsidRPr="00A82B54" w:rsidRDefault="00A82B54" w:rsidP="00A82B54">
      <w:pPr>
        <w:spacing w:after="14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«застывают» на несколько секунд; </w:t>
      </w:r>
    </w:p>
    <w:p w14:paraId="1572178C" w14:textId="28F75191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i/>
          <w:color w:val="000000"/>
          <w:sz w:val="28"/>
        </w:rPr>
        <w:t>· динамические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– губы или язык выполняют какие-либо движения (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вперед</w:t>
      </w:r>
      <w:r>
        <w:rPr>
          <w:rFonts w:ascii="Times New Roman" w:eastAsia="Times New Roman" w:hAnsi="Times New Roman" w:cs="Times New Roman"/>
          <w:color w:val="000000"/>
          <w:sz w:val="28"/>
        </w:rPr>
        <w:t>-назад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, из стороны в сторону, вверх-вниз и прочее). </w:t>
      </w:r>
    </w:p>
    <w:p w14:paraId="54FE1C37" w14:textId="77777777" w:rsidR="00A82B54" w:rsidRPr="00A82B54" w:rsidRDefault="00A82B54" w:rsidP="00A82B54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</w:p>
    <w:p w14:paraId="338D5953" w14:textId="77777777" w:rsidR="00A82B54" w:rsidRPr="00A82B54" w:rsidRDefault="00A82B54" w:rsidP="00A82B54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1A1A1A"/>
          <w:sz w:val="28"/>
        </w:rPr>
        <w:t>Предлагаю несколько комплексов артикуляционной гимнастики.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D26BEC9" w14:textId="77777777" w:rsidR="00A82B54" w:rsidRDefault="00A82B54" w:rsidP="00A82B54">
      <w:pPr>
        <w:spacing w:after="31"/>
        <w:ind w:left="574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0A89BD8" w14:textId="0A7ECA62" w:rsidR="00A82B54" w:rsidRPr="00A82B54" w:rsidRDefault="00A82B54" w:rsidP="00A82B54">
      <w:pPr>
        <w:spacing w:after="31"/>
        <w:ind w:left="574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>Артикуляционные гимнастики для губ: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F6F8D60" w14:textId="77777777" w:rsidR="00A82B54" w:rsidRP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«УЛЫБОЧКА»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258F88E6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 Нужно растянуть сомкнутые губы в улыбке. Зубы не видны.  Напряжение должно чувствоваться в углах рта. </w:t>
      </w:r>
    </w:p>
    <w:p w14:paraId="0E839E20" w14:textId="77777777" w:rsidR="00A82B54" w:rsidRPr="00A82B54" w:rsidRDefault="00A82B54" w:rsidP="00A82B54">
      <w:pPr>
        <w:spacing w:after="13" w:line="268" w:lineRule="auto"/>
        <w:ind w:left="2446" w:right="18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Губки наши улыбнулись,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A55D870" w14:textId="77777777" w:rsidR="00A82B54" w:rsidRPr="00A82B54" w:rsidRDefault="00A82B54" w:rsidP="00A82B54">
      <w:pPr>
        <w:spacing w:after="13" w:line="268" w:lineRule="auto"/>
        <w:ind w:left="2446" w:right="18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Сильно-сильно растянулись.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A5D1DF8" w14:textId="77777777" w:rsidR="00A82B54" w:rsidRPr="00A82B54" w:rsidRDefault="00A82B54" w:rsidP="00A82B54">
      <w:pPr>
        <w:spacing w:after="3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153B8C4" w14:textId="77777777" w:rsidR="00A82B54" w:rsidRPr="00A82B54" w:rsidRDefault="00A82B54" w:rsidP="00A82B54">
      <w:pPr>
        <w:keepNext/>
        <w:keepLines/>
        <w:spacing w:after="20"/>
        <w:ind w:left="576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«ТРУБОЧКА»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63E412D7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Собранные в трубочку губы вытягиваем вперед. Губы не округлены, а сомкнуты. </w:t>
      </w:r>
    </w:p>
    <w:p w14:paraId="0A3087E9" w14:textId="77777777" w:rsidR="00A82B54" w:rsidRDefault="00A82B54" w:rsidP="00A82B54">
      <w:pPr>
        <w:spacing w:after="0" w:line="277" w:lineRule="auto"/>
        <w:ind w:left="3658" w:right="2207" w:hanging="43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В трубочку тянулись губы,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FB3A191" w14:textId="2D3FF897" w:rsidR="00A82B54" w:rsidRPr="00A82B54" w:rsidRDefault="00A82B54" w:rsidP="00A82B54">
      <w:pPr>
        <w:spacing w:after="0" w:line="277" w:lineRule="auto"/>
        <w:ind w:left="3658" w:right="2207" w:hanging="43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Будто мы гудели в трубы.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949FAE2" w14:textId="77777777" w:rsidR="00A82B54" w:rsidRPr="00A82B54" w:rsidRDefault="00A82B54" w:rsidP="00A82B54">
      <w:pPr>
        <w:spacing w:after="31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562AADAE" w14:textId="77777777" w:rsidR="00A82B54" w:rsidRPr="00A82B54" w:rsidRDefault="00A82B54" w:rsidP="00A82B54">
      <w:pPr>
        <w:keepNext/>
        <w:keepLines/>
        <w:spacing w:after="20"/>
        <w:ind w:left="576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«УЛЫБОЧКА-ТРУБОЧКА»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3E55D689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Эта зарядка представляет собой чередование упражнений. В каждом положении нужно задержать губы на несколько секунд. </w:t>
      </w:r>
    </w:p>
    <w:p w14:paraId="7E1415F0" w14:textId="77777777" w:rsidR="00A82B54" w:rsidRPr="00A82B54" w:rsidRDefault="00A82B54" w:rsidP="00A82B54">
      <w:pPr>
        <w:spacing w:after="13" w:line="268" w:lineRule="auto"/>
        <w:ind w:left="2446" w:right="18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Улыбочка и трубочка.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39AA606" w14:textId="77777777" w:rsidR="00A82B54" w:rsidRPr="00A82B54" w:rsidRDefault="00A82B54" w:rsidP="00A82B54">
      <w:pPr>
        <w:spacing w:after="13" w:line="268" w:lineRule="auto"/>
        <w:ind w:left="2446" w:right="18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Растянулись в дудочку.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EE02E8A" w14:textId="77777777" w:rsidR="00A82B54" w:rsidRPr="00A82B54" w:rsidRDefault="00A82B54" w:rsidP="00A82B54">
      <w:pPr>
        <w:spacing w:after="28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39662F5D" w14:textId="77777777" w:rsidR="00A82B54" w:rsidRPr="00A82B54" w:rsidRDefault="00A82B54" w:rsidP="00A82B54">
      <w:pPr>
        <w:keepNext/>
        <w:keepLines/>
        <w:spacing w:after="20"/>
        <w:ind w:left="576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«ЗАБОРЧИК»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2033C45A" w14:textId="77777777" w:rsidR="00A82B54" w:rsidRPr="00A82B54" w:rsidRDefault="00A82B54" w:rsidP="00A82B54">
      <w:pPr>
        <w:spacing w:after="14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Зубы сомкнуты, губы растянуты в улыбке так, чтобы</w:t>
      </w: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обнажить зубы.  </w:t>
      </w:r>
    </w:p>
    <w:p w14:paraId="7D0061B2" w14:textId="77777777" w:rsidR="00A82B54" w:rsidRPr="00A82B54" w:rsidRDefault="00A82B54" w:rsidP="00A82B54">
      <w:pPr>
        <w:spacing w:after="13" w:line="268" w:lineRule="auto"/>
        <w:ind w:left="2446" w:right="187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 xml:space="preserve">Язык задумал убежать – </w:t>
      </w:r>
    </w:p>
    <w:p w14:paraId="12B0E1ED" w14:textId="77777777" w:rsidR="00A82B54" w:rsidRPr="00A82B54" w:rsidRDefault="00A82B54" w:rsidP="00A82B54">
      <w:pPr>
        <w:spacing w:after="13" w:line="268" w:lineRule="auto"/>
        <w:ind w:left="2446" w:right="18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Нам нужно крепко зубки сжать.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6D8091B" w14:textId="77777777" w:rsidR="00A82B54" w:rsidRPr="00A82B54" w:rsidRDefault="00A82B54" w:rsidP="00A82B54">
      <w:pPr>
        <w:spacing w:after="3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8E219A4" w14:textId="77777777" w:rsidR="00A82B54" w:rsidRPr="00A82B54" w:rsidRDefault="00A82B54" w:rsidP="00A82B54">
      <w:pPr>
        <w:spacing w:after="24" w:line="260" w:lineRule="auto"/>
        <w:ind w:left="255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>Артикуляционная гимнастика для языка: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10E1657" w14:textId="77777777" w:rsid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14:paraId="24FE7156" w14:textId="140EA64A" w:rsidR="00A82B54" w:rsidRP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«ЛОПАТОЧКА»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504EB207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Рот открыт, расслабленный, широкий язычок лежит на нижней губе. Сильно высовывать язык не нужно. На губу кладем самый кончик. Если язычок «не хочет» расслабляться и лежать спокойно, можно пошлепать его верхней губой, произнося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lastRenderedPageBreak/>
        <w:t>«</w:t>
      </w:r>
      <w:proofErr w:type="spellStart"/>
      <w:r w:rsidRPr="00A82B54">
        <w:rPr>
          <w:rFonts w:ascii="Times New Roman" w:eastAsia="Times New Roman" w:hAnsi="Times New Roman" w:cs="Times New Roman"/>
          <w:color w:val="000000"/>
          <w:sz w:val="28"/>
        </w:rPr>
        <w:t>пя-пя-пя</w:t>
      </w:r>
      <w:proofErr w:type="spellEnd"/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». Или слегка похлопать чайной ложечкой (палочкой от мороженого) – язычок расслабится. </w:t>
      </w:r>
    </w:p>
    <w:p w14:paraId="43E40D54" w14:textId="77777777" w:rsidR="00A82B54" w:rsidRDefault="00A82B54" w:rsidP="00A82B54">
      <w:pPr>
        <w:spacing w:after="13" w:line="268" w:lineRule="auto"/>
        <w:ind w:left="2446" w:right="180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Широкий, как лопатка, лежит наш язычок.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610A2D0" w14:textId="3300E1D2" w:rsidR="00A82B54" w:rsidRPr="00A82B54" w:rsidRDefault="00A82B54" w:rsidP="00A82B54">
      <w:pPr>
        <w:spacing w:after="13" w:line="268" w:lineRule="auto"/>
        <w:ind w:left="2446" w:right="180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Он дремлет сладко-сладко, улегся – и молчок.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742F175" w14:textId="77777777" w:rsidR="00A82B54" w:rsidRPr="00A82B54" w:rsidRDefault="00A82B54" w:rsidP="00A82B54">
      <w:pPr>
        <w:spacing w:after="28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5E3604EC" w14:textId="77777777" w:rsidR="00A82B54" w:rsidRPr="00A82B54" w:rsidRDefault="00A82B54" w:rsidP="00A82B54">
      <w:pPr>
        <w:keepNext/>
        <w:keepLines/>
        <w:spacing w:after="20"/>
        <w:ind w:left="57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«ИГОЛОЧКА»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57244832" w14:textId="77777777" w:rsid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Рот открыт, язычок узкий, напряженный, острый, как иголка, вытянут вперед. Как будто хочет кого-нибудь уколоть. </w:t>
      </w:r>
    </w:p>
    <w:p w14:paraId="6489E7FF" w14:textId="1996151B" w:rsidR="00A82B54" w:rsidRDefault="00A82B54" w:rsidP="00A82B54">
      <w:pPr>
        <w:spacing w:after="14" w:line="269" w:lineRule="auto"/>
        <w:ind w:left="-15" w:firstLine="5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Язычок наш колкий,</w:t>
      </w:r>
    </w:p>
    <w:p w14:paraId="5967AF78" w14:textId="2DB45CC4" w:rsidR="00A82B54" w:rsidRPr="00A82B54" w:rsidRDefault="00A82B54" w:rsidP="00A82B54">
      <w:pPr>
        <w:spacing w:after="14" w:line="269" w:lineRule="auto"/>
        <w:ind w:left="-15" w:firstLine="5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Будто бы иголка.</w:t>
      </w:r>
    </w:p>
    <w:p w14:paraId="79C37159" w14:textId="77777777" w:rsidR="00A82B54" w:rsidRPr="00A82B54" w:rsidRDefault="00A82B54" w:rsidP="00A82B54">
      <w:pPr>
        <w:spacing w:after="28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59E04C9B" w14:textId="77777777" w:rsidR="00A82B54" w:rsidRPr="00A82B54" w:rsidRDefault="00A82B54" w:rsidP="00A82B54">
      <w:pPr>
        <w:keepNext/>
        <w:keepLines/>
        <w:spacing w:after="20"/>
        <w:ind w:left="57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«ЛОПАТОЧКА — ИГОЛОЧКА»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0CE7B818" w14:textId="68139A54" w:rsidR="00A82B54" w:rsidRPr="00A82B54" w:rsidRDefault="00A82B54" w:rsidP="00A82B54">
      <w:pPr>
        <w:spacing w:after="25"/>
        <w:ind w:right="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Эта логопедическая зарядка представляет собой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чередование упражнений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308E25C5" w14:textId="77777777" w:rsidR="00A82B54" w:rsidRPr="00A82B54" w:rsidRDefault="00A82B54" w:rsidP="00A82B54">
      <w:pPr>
        <w:spacing w:after="14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Язык меняет положение, не прячась в рот. Рот открыт. </w:t>
      </w:r>
    </w:p>
    <w:p w14:paraId="584BC11E" w14:textId="77777777" w:rsidR="00A82B54" w:rsidRPr="00A82B54" w:rsidRDefault="00A82B54" w:rsidP="00A82B54">
      <w:pPr>
        <w:spacing w:after="13" w:line="268" w:lineRule="auto"/>
        <w:ind w:left="2446" w:right="187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Широкий и острый, как будто игла.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D3C91D5" w14:textId="5E5389BF" w:rsidR="00A82B54" w:rsidRDefault="00A82B54" w:rsidP="00A82B54">
      <w:pPr>
        <w:spacing w:after="13" w:line="268" w:lineRule="auto"/>
        <w:ind w:left="2446" w:right="18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Поспал и напрягся – ну просто стрела.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5D83FA6" w14:textId="77777777" w:rsidR="00A82B54" w:rsidRPr="00A82B54" w:rsidRDefault="00A82B54" w:rsidP="00A82B54">
      <w:pPr>
        <w:spacing w:after="13" w:line="268" w:lineRule="auto"/>
        <w:ind w:left="2446" w:right="18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7B394D6" w14:textId="77777777" w:rsidR="00A82B54" w:rsidRPr="00A82B54" w:rsidRDefault="00A82B54" w:rsidP="00A82B54">
      <w:pPr>
        <w:keepNext/>
        <w:keepLines/>
        <w:spacing w:after="20"/>
        <w:ind w:left="57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«ЧАСИКИ»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4F61A457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 Рот приоткрыт, губы слегка растянуты в улыбке. Кончик узкого языка попеременно касается то одного, то другого угла рта. Упражнение проводится под слова «тик» – к одному уголку, «так» — к другому. Не допускайте, чтобы ребенок выполнял это упражнение быстро, без команды – в каждом уголке нужно задержать язык на несколько мгновений. Проводить языком по губам не нужно. Следите, чтобы нижняя челюсть не двигалась – работает только язык. Для этого попросите ребенка открыть рот сильнее. </w:t>
      </w:r>
    </w:p>
    <w:p w14:paraId="1B14DD69" w14:textId="77777777" w:rsidR="00A82B54" w:rsidRDefault="00A82B54" w:rsidP="00A82B54">
      <w:pPr>
        <w:spacing w:after="13" w:line="268" w:lineRule="auto"/>
        <w:ind w:left="3248" w:right="260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Ходят часики «тик-так»,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FEA8C32" w14:textId="1EE039C4" w:rsidR="00A82B54" w:rsidRPr="00A82B54" w:rsidRDefault="00A82B54" w:rsidP="00A82B54">
      <w:pPr>
        <w:spacing w:after="13" w:line="268" w:lineRule="auto"/>
        <w:ind w:left="3248" w:right="260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Язычок умеет так.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4115E44" w14:textId="77777777" w:rsidR="00A82B54" w:rsidRPr="00A82B54" w:rsidRDefault="00A82B54" w:rsidP="00A82B54">
      <w:pPr>
        <w:spacing w:after="28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795A132B" w14:textId="77777777" w:rsidR="00A82B54" w:rsidRPr="00A82B54" w:rsidRDefault="00A82B54" w:rsidP="00A82B54">
      <w:pPr>
        <w:keepNext/>
        <w:keepLines/>
        <w:spacing w:after="20"/>
        <w:ind w:left="57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«КАЧЕЛИ»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0F9E48DE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Рот широко открыт. Напряженным языком тянемся к верхней губе (носу), затем к подбородку, высунув язык как можно сильнее. Если упражнение не получается, можно сначала тянуться к верхним зубам, затем нижним. Следите, чтобы нижняя челюсть не двигалась – работает только язык. Для этого попросите ребенка открыть рот сильнее. </w:t>
      </w:r>
    </w:p>
    <w:p w14:paraId="465E2405" w14:textId="77777777" w:rsidR="00A82B54" w:rsidRPr="00A82B54" w:rsidRDefault="00A82B54" w:rsidP="00A82B54">
      <w:pPr>
        <w:spacing w:after="13" w:line="268" w:lineRule="auto"/>
        <w:ind w:left="2446" w:right="187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Мы уселись на качели,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498B693" w14:textId="77777777" w:rsidR="00A82B54" w:rsidRPr="00A82B54" w:rsidRDefault="00A82B54" w:rsidP="00A82B54">
      <w:pPr>
        <w:spacing w:after="13" w:line="268" w:lineRule="auto"/>
        <w:ind w:left="2446" w:right="187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Вверх и вниз мы полетели.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1A0E851" w14:textId="77777777" w:rsidR="00A82B54" w:rsidRPr="00A82B54" w:rsidRDefault="00A82B54" w:rsidP="00A82B54">
      <w:pPr>
        <w:spacing w:after="3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64FD26C4" w14:textId="77777777" w:rsidR="00A82B54" w:rsidRPr="00A82B54" w:rsidRDefault="00A82B54" w:rsidP="00A82B54">
      <w:pPr>
        <w:keepNext/>
        <w:keepLines/>
        <w:spacing w:after="20"/>
        <w:ind w:left="576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lastRenderedPageBreak/>
        <w:t>«ВАРЕНЬЕ»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5EC52802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 Спросите ребенка, какое варенье (или что-нибудь другое вкусненькое) он «будет есть»? После этого ребенок имитирует жевательные движения. Взрослый говорит, что у малыша вареньем выпачканы губы и их нужно облизать. Рот открыт, движения по губам, начиная с одного уголка — облизываем нижнюю губу до другого уголка и возвращаемся к началу упражнений по верхней губе. </w:t>
      </w:r>
    </w:p>
    <w:p w14:paraId="4C9CC9C4" w14:textId="77777777" w:rsidR="00A82B54" w:rsidRPr="00A82B54" w:rsidRDefault="00A82B54" w:rsidP="00A82B54">
      <w:pPr>
        <w:spacing w:after="14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Следим, чтобы губы не соединялись, а движения не были слишком быстрыми. </w:t>
      </w:r>
    </w:p>
    <w:p w14:paraId="35F53367" w14:textId="77777777" w:rsidR="00A82B54" w:rsidRPr="00A82B54" w:rsidRDefault="00A82B54" w:rsidP="00A82B54">
      <w:pPr>
        <w:spacing w:after="13" w:line="268" w:lineRule="auto"/>
        <w:ind w:left="2446" w:right="18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Кушали варенье – губки теперь сладкие,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AC1D009" w14:textId="77777777" w:rsidR="00A82B54" w:rsidRPr="00A82B54" w:rsidRDefault="00A82B54" w:rsidP="00A82B54">
      <w:pPr>
        <w:spacing w:after="13" w:line="268" w:lineRule="auto"/>
        <w:ind w:left="2446" w:right="187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Мы оближем губки, и будет все в порядке.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856A60A" w14:textId="77777777" w:rsidR="00A82B54" w:rsidRPr="00A82B54" w:rsidRDefault="00A82B54" w:rsidP="00A82B54">
      <w:pPr>
        <w:spacing w:after="29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4F2C8D06" w14:textId="77777777" w:rsidR="00A82B54" w:rsidRP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«ЧИСТИМ ЗУБЫ»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339C856F" w14:textId="77777777" w:rsid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 Рот открыт, делаем движения из стороны в сторону по внутренней стороне нижних зубов между клыками, как будто чистим зубки. Затем повторяем те же упражнения с верхними зубами. Следим, чтобы челюсть не двигалась. </w:t>
      </w:r>
    </w:p>
    <w:p w14:paraId="24915292" w14:textId="76196601" w:rsidR="00A82B54" w:rsidRDefault="00A82B54" w:rsidP="00A82B54">
      <w:pPr>
        <w:spacing w:after="14" w:line="269" w:lineRule="auto"/>
        <w:ind w:left="-15" w:firstLine="5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Чистить зубки нам нужно всегда,</w:t>
      </w:r>
    </w:p>
    <w:p w14:paraId="7B2AEC47" w14:textId="476B32B1" w:rsidR="00A82B54" w:rsidRPr="00A82B54" w:rsidRDefault="00A82B54" w:rsidP="00A82B54">
      <w:pPr>
        <w:spacing w:after="14" w:line="269" w:lineRule="auto"/>
        <w:ind w:left="-15" w:firstLine="5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Чтоб не спряталась там еда.</w:t>
      </w:r>
    </w:p>
    <w:p w14:paraId="38B75C79" w14:textId="77777777" w:rsidR="00A82B54" w:rsidRPr="00A82B54" w:rsidRDefault="00A82B54" w:rsidP="00A82B54">
      <w:pPr>
        <w:spacing w:after="28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6D637162" w14:textId="77777777" w:rsidR="00A82B54" w:rsidRP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«КОНФЕТКА»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1B01BE3B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Рот закрыт, проводим языком по кругу между губами и зубами, как будто «катаем» во рту конфетку. </w:t>
      </w:r>
    </w:p>
    <w:p w14:paraId="5291542F" w14:textId="77777777" w:rsidR="00A82B54" w:rsidRDefault="00A82B54" w:rsidP="00A82B54">
      <w:pPr>
        <w:spacing w:after="13" w:line="268" w:lineRule="auto"/>
        <w:ind w:left="3644" w:right="299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Мы конфетку покатаем,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1727EB1" w14:textId="30733FC4" w:rsidR="00A82B54" w:rsidRDefault="00A82B54" w:rsidP="00A82B54">
      <w:pPr>
        <w:spacing w:after="13" w:line="268" w:lineRule="auto"/>
        <w:ind w:left="3644" w:right="299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И она совсем растает.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0621885" w14:textId="77777777" w:rsidR="00A82B54" w:rsidRDefault="00A82B54" w:rsidP="00A82B54">
      <w:pPr>
        <w:spacing w:after="13" w:line="268" w:lineRule="auto"/>
        <w:ind w:left="3644" w:right="299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CEB9A34" w14:textId="53146BA5" w:rsidR="00A82B54" w:rsidRPr="00A82B54" w:rsidRDefault="00A82B54" w:rsidP="00A82B54">
      <w:pPr>
        <w:spacing w:after="13" w:line="268" w:lineRule="auto"/>
        <w:ind w:left="3644" w:right="299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«ФУТБОЛ»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65877C47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Рот закрыт, язычком упираемся в одну щеку (язычок выглядит, как круглый мячик), затем в другую. Можно попробовать взрослому «ловить» мячик, дотрагиваться до него пальчиком – ребенок быстро упирает язычок в другую щечку. </w:t>
      </w:r>
    </w:p>
    <w:p w14:paraId="3FDF467B" w14:textId="77777777" w:rsidR="00A82B54" w:rsidRDefault="00A82B54" w:rsidP="00A82B54">
      <w:pPr>
        <w:spacing w:after="13" w:line="268" w:lineRule="auto"/>
        <w:ind w:left="3631" w:right="298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Язычок в футбол играет,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9B7A343" w14:textId="31A5C765" w:rsidR="00A82B54" w:rsidRPr="00A82B54" w:rsidRDefault="00A82B54" w:rsidP="00A82B54">
      <w:pPr>
        <w:spacing w:after="13" w:line="268" w:lineRule="auto"/>
        <w:ind w:left="3631" w:right="298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В щечку сильно упирает.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4FEF14C" w14:textId="77777777" w:rsidR="00A82B54" w:rsidRPr="00A82B54" w:rsidRDefault="00A82B54" w:rsidP="00A82B54">
      <w:pPr>
        <w:spacing w:after="26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337BADAD" w14:textId="77777777" w:rsidR="00A82B54" w:rsidRPr="00A82B54" w:rsidRDefault="00A82B54" w:rsidP="00A82B54">
      <w:pPr>
        <w:keepNext/>
        <w:keepLines/>
        <w:spacing w:after="20"/>
        <w:ind w:left="576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«ЧАШЕЧКА»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2AC2A11D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Широким языком «прячем» верхнюю губу. Затем, открыв рот и не опуская язык, убираем его в ротик. Кончик и боковые края подняты, не касаясь неба. </w:t>
      </w:r>
    </w:p>
    <w:p w14:paraId="07AB9228" w14:textId="77777777" w:rsidR="00A82B54" w:rsidRPr="00A82B54" w:rsidRDefault="00A82B54" w:rsidP="00A82B54">
      <w:pPr>
        <w:spacing w:after="14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Удерживаем, затем опускаем. </w:t>
      </w:r>
    </w:p>
    <w:p w14:paraId="5C12B9FC" w14:textId="77777777" w:rsidR="00A82B54" w:rsidRPr="00A82B54" w:rsidRDefault="00A82B54" w:rsidP="00A82B54">
      <w:pPr>
        <w:spacing w:after="13" w:line="268" w:lineRule="auto"/>
        <w:ind w:left="2446" w:right="18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Язычок мы поднимаем,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575CDE4" w14:textId="77777777" w:rsidR="00A82B54" w:rsidRPr="00A82B54" w:rsidRDefault="00A82B54" w:rsidP="00A82B54">
      <w:pPr>
        <w:spacing w:after="13" w:line="268" w:lineRule="auto"/>
        <w:ind w:left="2446" w:right="18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Компотик</w:t>
      </w:r>
      <w:proofErr w:type="spellEnd"/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чашку наливаем.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3687966" w14:textId="77777777" w:rsidR="00A82B54" w:rsidRPr="00A82B54" w:rsidRDefault="00A82B54" w:rsidP="00A82B54">
      <w:pPr>
        <w:spacing w:after="27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7A060229" w14:textId="77777777" w:rsidR="00A82B54" w:rsidRPr="00A82B54" w:rsidRDefault="00A82B54" w:rsidP="00A82B54">
      <w:pPr>
        <w:keepNext/>
        <w:keepLines/>
        <w:spacing w:after="20"/>
        <w:ind w:left="57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lastRenderedPageBreak/>
        <w:t>«МАЛЯР»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538DE35E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  Объясните ребенку, кто такой маляр. Спросите малыша, каким цветом он будет «красить </w:t>
      </w:r>
      <w:proofErr w:type="spellStart"/>
      <w:r w:rsidRPr="00A82B54">
        <w:rPr>
          <w:rFonts w:ascii="Times New Roman" w:eastAsia="Times New Roman" w:hAnsi="Times New Roman" w:cs="Times New Roman"/>
          <w:color w:val="000000"/>
          <w:sz w:val="28"/>
        </w:rPr>
        <w:t>потолочек</w:t>
      </w:r>
      <w:proofErr w:type="spellEnd"/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». После этого широко открываем рот, поднимаем язык за верхние резцы (он превращается в кисточку) и начинаем «красить» — проводить языком от резцов вглубь рта (челюсть не двигается). Затем делаем такие же движения от мягкого неба к резцам. Следим, чтобы </w:t>
      </w:r>
      <w:proofErr w:type="spellStart"/>
      <w:r w:rsidRPr="00A82B54">
        <w:rPr>
          <w:rFonts w:ascii="Times New Roman" w:eastAsia="Times New Roman" w:hAnsi="Times New Roman" w:cs="Times New Roman"/>
          <w:color w:val="000000"/>
          <w:sz w:val="28"/>
        </w:rPr>
        <w:t>потолочек</w:t>
      </w:r>
      <w:proofErr w:type="spellEnd"/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«был покрашен» хорошенько. </w:t>
      </w:r>
    </w:p>
    <w:p w14:paraId="15517A3A" w14:textId="77777777" w:rsidR="00A82B54" w:rsidRDefault="00A82B54" w:rsidP="00A82B54">
      <w:pPr>
        <w:spacing w:after="13" w:line="268" w:lineRule="auto"/>
        <w:ind w:left="3230" w:right="258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Потолочек</w:t>
      </w:r>
      <w:proofErr w:type="spellEnd"/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красим в цвет,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9186E0F" w14:textId="77777777" w:rsidR="00A82B54" w:rsidRDefault="00A82B54" w:rsidP="00A82B54">
      <w:pPr>
        <w:spacing w:after="13" w:line="268" w:lineRule="auto"/>
        <w:ind w:left="3230" w:right="258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Язычку преграды нет.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C42C046" w14:textId="647BB695" w:rsidR="00A82B54" w:rsidRPr="00A82B54" w:rsidRDefault="00A82B54" w:rsidP="00A82B54">
      <w:pPr>
        <w:spacing w:after="13" w:line="268" w:lineRule="auto"/>
        <w:ind w:left="3230" w:right="258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7D6FAA6" w14:textId="77777777" w:rsidR="00A82B54" w:rsidRPr="00A82B54" w:rsidRDefault="00A82B54" w:rsidP="00A82B54">
      <w:pPr>
        <w:keepNext/>
        <w:keepLines/>
        <w:spacing w:after="20"/>
        <w:ind w:left="576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70C0"/>
          <w:sz w:val="28"/>
        </w:rPr>
        <w:t>«ЛОШАДКА»</w:t>
      </w:r>
      <w:r w:rsidRPr="00A82B54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2D5A7524" w14:textId="77777777" w:rsidR="00A82B54" w:rsidRPr="00A82B54" w:rsidRDefault="00A82B54" w:rsidP="00A82B54">
      <w:pPr>
        <w:spacing w:after="14" w:line="269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Широкий, распластанный язык присасываем к твердому небу</w:t>
      </w: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A82B54">
        <w:rPr>
          <w:rFonts w:ascii="Times New Roman" w:eastAsia="Times New Roman" w:hAnsi="Times New Roman" w:cs="Times New Roman"/>
          <w:color w:val="000000"/>
          <w:sz w:val="28"/>
        </w:rPr>
        <w:t>потолочку</w:t>
      </w:r>
      <w:proofErr w:type="spellEnd"/>
      <w:r w:rsidRPr="00A82B54">
        <w:rPr>
          <w:rFonts w:ascii="Times New Roman" w:eastAsia="Times New Roman" w:hAnsi="Times New Roman" w:cs="Times New Roman"/>
          <w:color w:val="000000"/>
          <w:sz w:val="28"/>
        </w:rPr>
        <w:t>) и отрываем со звуком, похожим на стук копыт</w:t>
      </w: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лошадки. Повторяем несколько раз без остановок. </w:t>
      </w:r>
    </w:p>
    <w:p w14:paraId="05CD5796" w14:textId="77777777" w:rsidR="00A82B54" w:rsidRDefault="00A82B54" w:rsidP="00A82B54">
      <w:pPr>
        <w:spacing w:after="13" w:line="268" w:lineRule="auto"/>
        <w:ind w:left="3534" w:right="296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>Скачет резво язычок,</w:t>
      </w: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24CC0D2" w14:textId="0B2E2EFD" w:rsidR="00A82B54" w:rsidRPr="00A82B54" w:rsidRDefault="00A82B54" w:rsidP="00A82B54">
      <w:pPr>
        <w:spacing w:after="13" w:line="268" w:lineRule="auto"/>
        <w:ind w:left="3534" w:right="296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Как лошадка — скок-поскок. </w:t>
      </w:r>
    </w:p>
    <w:p w14:paraId="558DEA7D" w14:textId="77777777" w:rsidR="00A82B54" w:rsidRPr="00A82B54" w:rsidRDefault="00A82B54" w:rsidP="00A82B54">
      <w:pPr>
        <w:spacing w:after="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B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069B213" w14:textId="77777777" w:rsidR="00A82B54" w:rsidRPr="00A82B54" w:rsidRDefault="00A82B54" w:rsidP="00A82B54">
      <w:pPr>
        <w:spacing w:after="24" w:line="260" w:lineRule="auto"/>
        <w:ind w:left="134" w:firstLine="112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Уважаемые родители! Не ленитесь выполнять эти несложные упражнения, и Ваш малыш очень скоро порадует Вас чистой и правильной речью. </w:t>
      </w: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Занимайтесь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с </w:t>
      </w: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удовольствием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.</w:t>
      </w:r>
      <w:r w:rsidRPr="00A82B5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1E16CA1" w14:textId="77777777" w:rsidR="00A82B54" w:rsidRPr="00A82B54" w:rsidRDefault="00A82B54" w:rsidP="00A82B54">
      <w:pPr>
        <w:spacing w:after="0"/>
        <w:ind w:left="574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Удачи</w:t>
      </w:r>
      <w:proofErr w:type="spellEnd"/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! </w:t>
      </w:r>
    </w:p>
    <w:p w14:paraId="30111B48" w14:textId="77777777" w:rsidR="00A82B54" w:rsidRPr="00A82B54" w:rsidRDefault="00A82B54" w:rsidP="00A82B54">
      <w:pPr>
        <w:spacing w:after="0"/>
        <w:ind w:left="635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82B54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565DD418" w14:textId="614D0894" w:rsidR="005017A7" w:rsidRDefault="00A82B54" w:rsidP="00A82B54">
      <w:r w:rsidRPr="00A82B54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51C83D4B" wp14:editId="2A17776B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7A7" w:rsidSect="00A82B54">
      <w:pgSz w:w="11906" w:h="16838" w:code="9"/>
      <w:pgMar w:top="1134" w:right="850" w:bottom="113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998"/>
    <w:multiLevelType w:val="hybridMultilevel"/>
    <w:tmpl w:val="74DCC08E"/>
    <w:lvl w:ilvl="0" w:tplc="B126A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2219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AC0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2F2C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8D45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A23C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07AC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CB8A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E20C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3"/>
    <w:rsid w:val="000D34DF"/>
    <w:rsid w:val="00466506"/>
    <w:rsid w:val="005017A7"/>
    <w:rsid w:val="009D2553"/>
    <w:rsid w:val="00A22915"/>
    <w:rsid w:val="00A82B54"/>
    <w:rsid w:val="00D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3D15"/>
  <w15:chartTrackingRefBased/>
  <w15:docId w15:val="{A67D67C8-9D82-4317-BFE2-472EFFF9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Зыков</dc:creator>
  <cp:keywords/>
  <dc:description/>
  <cp:lastModifiedBy>олег Зыков</cp:lastModifiedBy>
  <cp:revision>3</cp:revision>
  <dcterms:created xsi:type="dcterms:W3CDTF">2023-04-05T13:56:00Z</dcterms:created>
  <dcterms:modified xsi:type="dcterms:W3CDTF">2023-04-05T14:02:00Z</dcterms:modified>
</cp:coreProperties>
</file>